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ED" w:rsidRPr="002B028F" w:rsidRDefault="001F52ED" w:rsidP="00DD3D29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2B028F">
        <w:rPr>
          <w:rFonts w:ascii="宋体" w:hAnsi="宋体" w:cs="宋体" w:hint="eastAsia"/>
          <w:kern w:val="0"/>
          <w:sz w:val="28"/>
          <w:szCs w:val="28"/>
        </w:rPr>
        <w:t>附件</w:t>
      </w:r>
      <w:r w:rsidRPr="002B028F">
        <w:rPr>
          <w:rFonts w:ascii="宋体" w:hAnsi="宋体" w:cs="宋体"/>
          <w:kern w:val="0"/>
          <w:sz w:val="28"/>
          <w:szCs w:val="28"/>
        </w:rPr>
        <w:t>2</w:t>
      </w:r>
      <w:r w:rsidRPr="002B028F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1F52ED" w:rsidRPr="00A05BA5" w:rsidRDefault="001F52ED" w:rsidP="00DD3D29">
      <w:pPr>
        <w:widowControl/>
        <w:jc w:val="center"/>
        <w:rPr>
          <w:rFonts w:ascii="宋体" w:cs="宋体"/>
          <w:b/>
          <w:bCs/>
          <w:kern w:val="0"/>
          <w:sz w:val="36"/>
          <w:szCs w:val="36"/>
        </w:rPr>
      </w:pPr>
      <w:r w:rsidRPr="00A05BA5">
        <w:rPr>
          <w:rFonts w:ascii="宋体" w:hAnsi="宋体" w:cs="宋体" w:hint="eastAsia"/>
          <w:b/>
          <w:bCs/>
          <w:kern w:val="0"/>
          <w:sz w:val="36"/>
          <w:szCs w:val="36"/>
        </w:rPr>
        <w:t>外国文教专家（短期）来华访问流程</w:t>
      </w:r>
    </w:p>
    <w:p w:rsidR="001F52ED" w:rsidRPr="003B0090" w:rsidRDefault="001F52ED" w:rsidP="00DD3D29">
      <w:pPr>
        <w:pStyle w:val="a7"/>
        <w:ind w:left="2"/>
        <w:jc w:val="both"/>
        <w:rPr>
          <w:rFonts w:ascii="仿宋" w:eastAsia="仿宋" w:hAnsi="仿宋" w:cs="Times New Roman"/>
          <w:b w:val="0"/>
          <w:bCs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bCs w:val="0"/>
          <w:color w:val="000000"/>
          <w:sz w:val="30"/>
          <w:szCs w:val="30"/>
        </w:rPr>
        <w:t>（</w:t>
      </w:r>
      <w:r w:rsidRPr="003B0090">
        <w:rPr>
          <w:rFonts w:ascii="仿宋" w:eastAsia="仿宋" w:hAnsi="仿宋" w:cs="仿宋" w:hint="eastAsia"/>
          <w:b w:val="0"/>
          <w:bCs w:val="0"/>
          <w:color w:val="000000"/>
          <w:sz w:val="30"/>
          <w:szCs w:val="30"/>
        </w:rPr>
        <w:t>本流程适用于：短期访问外籍教师访华手续办理</w:t>
      </w:r>
      <w:r>
        <w:rPr>
          <w:rFonts w:ascii="仿宋" w:eastAsia="仿宋" w:hAnsi="仿宋" w:cs="仿宋" w:hint="eastAsia"/>
          <w:b w:val="0"/>
          <w:bCs w:val="0"/>
          <w:color w:val="000000"/>
          <w:sz w:val="30"/>
          <w:szCs w:val="30"/>
        </w:rPr>
        <w:t>）</w:t>
      </w:r>
    </w:p>
    <w:p w:rsidR="001F52ED" w:rsidRPr="00A05BA5" w:rsidRDefault="001F52ED" w:rsidP="00DD3D29">
      <w:pPr>
        <w:pStyle w:val="a7"/>
        <w:numPr>
          <w:ilvl w:val="0"/>
          <w:numId w:val="7"/>
        </w:numPr>
        <w:jc w:val="left"/>
        <w:rPr>
          <w:rFonts w:ascii="仿宋" w:eastAsia="仿宋" w:hAnsi="仿宋" w:cs="Times New Roman"/>
          <w:sz w:val="30"/>
          <w:szCs w:val="30"/>
        </w:rPr>
      </w:pPr>
      <w:r w:rsidRPr="00A05BA5">
        <w:rPr>
          <w:rFonts w:ascii="仿宋" w:eastAsia="仿宋" w:hAnsi="仿宋" w:cs="仿宋" w:hint="eastAsia"/>
          <w:sz w:val="30"/>
          <w:szCs w:val="30"/>
        </w:rPr>
        <w:t>基本信息</w:t>
      </w:r>
    </w:p>
    <w:p w:rsidR="001F52ED" w:rsidRPr="00A05BA5" w:rsidRDefault="001F52ED" w:rsidP="00DD3D29">
      <w:pPr>
        <w:rPr>
          <w:rFonts w:ascii="仿宋" w:eastAsia="仿宋" w:hAnsi="仿宋"/>
          <w:sz w:val="30"/>
          <w:szCs w:val="30"/>
        </w:rPr>
      </w:pPr>
      <w:r w:rsidRPr="00A05BA5">
        <w:rPr>
          <w:rFonts w:ascii="仿宋" w:eastAsia="仿宋" w:hAnsi="仿宋" w:cs="仿宋" w:hint="eastAsia"/>
          <w:sz w:val="30"/>
          <w:szCs w:val="30"/>
        </w:rPr>
        <w:t>名称：</w:t>
      </w:r>
      <w:r w:rsidRPr="00A05BA5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外国文教专家（短期）来华访问流程</w:t>
      </w:r>
    </w:p>
    <w:p w:rsidR="001F52ED" w:rsidRPr="00A05BA5" w:rsidRDefault="001F52ED" w:rsidP="00DD3D29">
      <w:pPr>
        <w:rPr>
          <w:rFonts w:ascii="仿宋" w:eastAsia="仿宋" w:hAnsi="仿宋"/>
          <w:sz w:val="30"/>
          <w:szCs w:val="30"/>
        </w:rPr>
      </w:pPr>
      <w:r w:rsidRPr="00A05BA5">
        <w:rPr>
          <w:rFonts w:ascii="仿宋" w:eastAsia="仿宋" w:hAnsi="仿宋" w:cs="仿宋" w:hint="eastAsia"/>
          <w:sz w:val="30"/>
          <w:szCs w:val="30"/>
        </w:rPr>
        <w:t>负责单位：国际交流处（港澳台办公室）</w:t>
      </w:r>
      <w:r w:rsidRPr="00A05BA5">
        <w:rPr>
          <w:rFonts w:ascii="仿宋" w:eastAsia="仿宋" w:hAnsi="仿宋" w:cs="仿宋"/>
          <w:sz w:val="30"/>
          <w:szCs w:val="30"/>
        </w:rPr>
        <w:t xml:space="preserve"> </w:t>
      </w:r>
    </w:p>
    <w:p w:rsidR="001F52ED" w:rsidRPr="00A05BA5" w:rsidRDefault="00EF0EBB" w:rsidP="00DD3D29">
      <w:pPr>
        <w:pStyle w:val="a7"/>
        <w:numPr>
          <w:ilvl w:val="0"/>
          <w:numId w:val="7"/>
        </w:numPr>
        <w:jc w:val="left"/>
        <w:rPr>
          <w:rFonts w:ascii="仿宋" w:eastAsia="仿宋" w:hAnsi="仿宋" w:cs="Times New Roman"/>
          <w:sz w:val="30"/>
          <w:szCs w:val="30"/>
        </w:rPr>
      </w:pPr>
      <w:r w:rsidRPr="00EF0EBB">
        <w:rPr>
          <w:noProof/>
        </w:rPr>
        <w:pict>
          <v:rect id="_x0000_s1059" style="position:absolute;left:0;text-align:left;margin-left:53.25pt;margin-top:181.2pt;width:264.75pt;height:54.75pt;z-index:4">
            <v:textbox style="mso-next-textbox:#_x0000_s1059">
              <w:txbxContent>
                <w:p w:rsidR="001F52ED" w:rsidRDefault="001F52ED" w:rsidP="00DD3D29">
                  <w:r w:rsidRPr="000078BC">
                    <w:rPr>
                      <w:rFonts w:cs="宋体" w:hint="eastAsia"/>
                    </w:rPr>
                    <w:t>国际交流处（港澳台办公室）</w:t>
                  </w:r>
                  <w:r>
                    <w:rPr>
                      <w:rFonts w:cs="宋体" w:hint="eastAsia"/>
                    </w:rPr>
                    <w:t>：</w:t>
                  </w:r>
                </w:p>
                <w:p w:rsidR="001F52ED" w:rsidRDefault="001F52ED" w:rsidP="00DD3D29">
                  <w:r>
                    <w:t>OA</w:t>
                  </w:r>
                  <w:r>
                    <w:rPr>
                      <w:rFonts w:cs="宋体" w:hint="eastAsia"/>
                    </w:rPr>
                    <w:t>办公系统审核来访信息</w:t>
                  </w:r>
                </w:p>
                <w:p w:rsidR="001F52ED" w:rsidRDefault="001F52ED" w:rsidP="00DD3D29">
                  <w:r>
                    <w:t>OA</w:t>
                  </w:r>
                  <w:r>
                    <w:rPr>
                      <w:rFonts w:cs="宋体" w:hint="eastAsia"/>
                    </w:rPr>
                    <w:t>办公系统分发批复信息</w:t>
                  </w:r>
                </w:p>
              </w:txbxContent>
            </v:textbox>
          </v:rect>
        </w:pict>
      </w:r>
      <w:r w:rsidRPr="00EF0EBB">
        <w:rPr>
          <w:noProof/>
        </w:rPr>
        <w:pict>
          <v:rect id="_x0000_s1060" style="position:absolute;left:0;text-align:left;margin-left:53.25pt;margin-top:129.45pt;width:264.75pt;height:41.25pt;z-index:3">
            <v:textbox style="mso-next-textbox:#_x0000_s1060">
              <w:txbxContent>
                <w:p w:rsidR="001F52ED" w:rsidRPr="000078BC" w:rsidRDefault="001F52ED" w:rsidP="00DD3D29">
                  <w:pPr>
                    <w:rPr>
                      <w:b/>
                      <w:bCs/>
                    </w:rPr>
                  </w:pPr>
                  <w:r w:rsidRPr="000078BC">
                    <w:rPr>
                      <w:rFonts w:cs="宋体" w:hint="eastAsia"/>
                    </w:rPr>
                    <w:t>经费支出部门：</w:t>
                  </w:r>
                </w:p>
                <w:p w:rsidR="001F52ED" w:rsidRDefault="001F52ED" w:rsidP="00DD3D29">
                  <w:r>
                    <w:t>OA</w:t>
                  </w:r>
                  <w:r>
                    <w:rPr>
                      <w:rFonts w:cs="宋体" w:hint="eastAsia"/>
                    </w:rPr>
                    <w:t>办公系统审核经费支出信息</w:t>
                  </w:r>
                </w:p>
              </w:txbxContent>
            </v:textbox>
          </v:rect>
        </w:pict>
      </w:r>
      <w:r w:rsidRPr="00EF0EBB">
        <w:rPr>
          <w:noProof/>
        </w:rPr>
        <w:pict>
          <v:rect id="_x0000_s1061" style="position:absolute;left:0;text-align:left;margin-left:53.25pt;margin-top:78.3pt;width:264.75pt;height:39.75pt;z-index:2">
            <v:textbox style="mso-next-textbox:#_x0000_s1061">
              <w:txbxContent>
                <w:p w:rsidR="001F52ED" w:rsidRPr="000078BC" w:rsidRDefault="001F52ED" w:rsidP="00DD3D29">
                  <w:pPr>
                    <w:rPr>
                      <w:b/>
                      <w:bCs/>
                    </w:rPr>
                  </w:pPr>
                  <w:r w:rsidRPr="000078BC">
                    <w:rPr>
                      <w:rFonts w:cs="宋体" w:hint="eastAsia"/>
                    </w:rPr>
                    <w:t>学部</w:t>
                  </w:r>
                  <w:r w:rsidRPr="000078BC">
                    <w:rPr>
                      <w:b/>
                      <w:bCs/>
                    </w:rPr>
                    <w:t>/</w:t>
                  </w:r>
                  <w:r w:rsidRPr="000078BC">
                    <w:rPr>
                      <w:rFonts w:cs="宋体" w:hint="eastAsia"/>
                      <w:b/>
                      <w:bCs/>
                    </w:rPr>
                    <w:t>学院</w:t>
                  </w:r>
                  <w:r w:rsidRPr="000078BC">
                    <w:rPr>
                      <w:b/>
                      <w:bCs/>
                    </w:rPr>
                    <w:t>/</w:t>
                  </w:r>
                  <w:r w:rsidRPr="000078BC">
                    <w:rPr>
                      <w:rFonts w:cs="宋体" w:hint="eastAsia"/>
                      <w:b/>
                      <w:bCs/>
                    </w:rPr>
                    <w:t>部门：</w:t>
                  </w:r>
                </w:p>
                <w:p w:rsidR="001F52ED" w:rsidRDefault="001F52ED" w:rsidP="00DD3D29">
                  <w:r>
                    <w:t>OA</w:t>
                  </w:r>
                  <w:r>
                    <w:rPr>
                      <w:rFonts w:cs="宋体" w:hint="eastAsia"/>
                    </w:rPr>
                    <w:t>办公系统申报来访信息、提供接待方案</w:t>
                  </w:r>
                </w:p>
              </w:txbxContent>
            </v:textbox>
          </v:rect>
        </w:pict>
      </w:r>
      <w:r w:rsidRPr="00EF0EBB">
        <w:rPr>
          <w:noProof/>
        </w:rPr>
        <w:pict>
          <v:rect id="_x0000_s1062" style="position:absolute;left:0;text-align:left;margin-left:53.25pt;margin-top:45.3pt;width:264.75pt;height:22.5pt;z-index:1">
            <v:textbox style="mso-next-textbox:#_x0000_s1062">
              <w:txbxContent>
                <w:p w:rsidR="001F52ED" w:rsidRDefault="001F52ED" w:rsidP="00DD3D29">
                  <w:r w:rsidRPr="000078BC">
                    <w:rPr>
                      <w:rFonts w:cs="宋体" w:hint="eastAsia"/>
                    </w:rPr>
                    <w:t>学部</w:t>
                  </w:r>
                  <w:r w:rsidRPr="000078BC">
                    <w:rPr>
                      <w:b/>
                      <w:bCs/>
                    </w:rPr>
                    <w:t>/</w:t>
                  </w:r>
                  <w:r w:rsidRPr="000078BC">
                    <w:rPr>
                      <w:rFonts w:cs="宋体" w:hint="eastAsia"/>
                      <w:b/>
                      <w:bCs/>
                    </w:rPr>
                    <w:t>学院</w:t>
                  </w:r>
                  <w:r w:rsidRPr="000078BC">
                    <w:rPr>
                      <w:b/>
                      <w:bCs/>
                    </w:rPr>
                    <w:t>/</w:t>
                  </w:r>
                  <w:r w:rsidRPr="000078BC">
                    <w:rPr>
                      <w:rFonts w:cs="宋体" w:hint="eastAsia"/>
                      <w:b/>
                      <w:bCs/>
                    </w:rPr>
                    <w:t>部门：</w:t>
                  </w:r>
                  <w:r>
                    <w:rPr>
                      <w:rFonts w:cs="宋体" w:hint="eastAsia"/>
                    </w:rPr>
                    <w:t>申请</w:t>
                  </w:r>
                  <w:r w:rsidRPr="00B96674">
                    <w:rPr>
                      <w:rFonts w:cs="宋体" w:hint="eastAsia"/>
                    </w:rPr>
                    <w:t>外国文教专家（短期）来华</w:t>
                  </w:r>
                  <w:r>
                    <w:rPr>
                      <w:rFonts w:cs="宋体" w:hint="eastAsia"/>
                    </w:rPr>
                    <w:t>访问计划</w:t>
                  </w:r>
                </w:p>
              </w:txbxContent>
            </v:textbox>
          </v:rect>
        </w:pict>
      </w:r>
      <w:r w:rsidR="001F52ED" w:rsidRPr="00A05BA5">
        <w:rPr>
          <w:rFonts w:ascii="仿宋" w:eastAsia="仿宋" w:hAnsi="仿宋" w:cs="仿宋" w:hint="eastAsia"/>
          <w:sz w:val="30"/>
          <w:szCs w:val="30"/>
        </w:rPr>
        <w:t>流程图</w:t>
      </w:r>
    </w:p>
    <w:p w:rsidR="001F52ED" w:rsidRDefault="00EF0EBB" w:rsidP="00DD3D29">
      <w:pPr>
        <w:widowControl/>
        <w:rPr>
          <w:rFonts w:ascii="Calibri" w:hAnsi="Calibri" w:cs="Calibri"/>
          <w:kern w:val="0"/>
          <w:sz w:val="24"/>
          <w:szCs w:val="24"/>
        </w:rPr>
      </w:pPr>
      <w:r w:rsidRPr="00EF0EBB">
        <w:rPr>
          <w:noProof/>
        </w:rPr>
        <w:pict>
          <v:rect id="_x0000_s1063" style="position:absolute;left:0;text-align:left;margin-left:321.75pt;margin-top:202.5pt;width:123.75pt;height:23.25pt;z-index:19" stroked="f">
            <v:textbox style="mso-next-textbox:#_x0000_s1063">
              <w:txbxContent>
                <w:p w:rsidR="001F52ED" w:rsidRDefault="001F52ED" w:rsidP="00DD3D29">
                  <w:r>
                    <w:rPr>
                      <w:rFonts w:cs="宋体" w:hint="eastAsia"/>
                    </w:rPr>
                    <w:t>（外方校级领导访问）</w:t>
                  </w:r>
                </w:p>
              </w:txbxContent>
            </v:textbox>
          </v:rect>
        </w:pict>
      </w:r>
      <w:r w:rsidRPr="00EF0EB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17.25pt;margin-top:189.75pt;width:.75pt;height:48pt;z-index:13" o:connectortype="straight" strokeweight="2.5pt">
            <v:stroke endarrow="block"/>
          </v:shape>
        </w:pict>
      </w:r>
      <w:r w:rsidRPr="00EF0EBB">
        <w:rPr>
          <w:noProof/>
        </w:rPr>
        <w:pict>
          <v:rect id="_x0000_s1065" style="position:absolute;left:0;text-align:left;margin-left:193.5pt;margin-top:344.25pt;width:264.75pt;height:41.25pt;z-index:7">
            <v:textbox style="mso-next-textbox:#_x0000_s1065">
              <w:txbxContent>
                <w:p w:rsidR="001F52ED" w:rsidRPr="000078BC" w:rsidRDefault="001F52ED" w:rsidP="00DD3D29">
                  <w:pPr>
                    <w:rPr>
                      <w:b/>
                      <w:bCs/>
                    </w:rPr>
                  </w:pPr>
                  <w:r w:rsidRPr="000078BC">
                    <w:rPr>
                      <w:rFonts w:cs="宋体" w:hint="eastAsia"/>
                      <w:b/>
                      <w:bCs/>
                    </w:rPr>
                    <w:t>校长办公室：</w:t>
                  </w:r>
                </w:p>
                <w:p w:rsidR="001F52ED" w:rsidRDefault="001F52ED" w:rsidP="00DD3D29">
                  <w:r>
                    <w:t>OA</w:t>
                  </w:r>
                  <w:r>
                    <w:rPr>
                      <w:rFonts w:cs="宋体" w:hint="eastAsia"/>
                    </w:rPr>
                    <w:t>办公系统分发批复信息</w:t>
                  </w:r>
                </w:p>
              </w:txbxContent>
            </v:textbox>
          </v:rect>
        </w:pict>
      </w:r>
      <w:r w:rsidRPr="00EF0EBB">
        <w:rPr>
          <w:noProof/>
        </w:rPr>
        <w:pict>
          <v:rect id="_x0000_s1066" style="position:absolute;left:0;text-align:left;margin-left:192.75pt;margin-top:290.25pt;width:264.75pt;height:41.25pt;z-index:6">
            <v:textbox style="mso-next-textbox:#_x0000_s1066">
              <w:txbxContent>
                <w:p w:rsidR="001F52ED" w:rsidRPr="000078BC" w:rsidRDefault="001F52ED" w:rsidP="00DD3D29">
                  <w:pPr>
                    <w:rPr>
                      <w:b/>
                      <w:bCs/>
                    </w:rPr>
                  </w:pPr>
                  <w:r w:rsidRPr="000078BC">
                    <w:rPr>
                      <w:rFonts w:cs="宋体" w:hint="eastAsia"/>
                      <w:b/>
                      <w:bCs/>
                    </w:rPr>
                    <w:t>分管校领导：</w:t>
                  </w:r>
                </w:p>
                <w:p w:rsidR="001F52ED" w:rsidRDefault="001F52ED" w:rsidP="00DD3D29">
                  <w:r>
                    <w:t>OA</w:t>
                  </w:r>
                  <w:r>
                    <w:rPr>
                      <w:rFonts w:cs="宋体" w:hint="eastAsia"/>
                    </w:rPr>
                    <w:t>办公系统批复外方校级领导访问接待信息</w:t>
                  </w:r>
                </w:p>
              </w:txbxContent>
            </v:textbox>
          </v:rect>
        </w:pict>
      </w:r>
      <w:r w:rsidRPr="00EF0EBB">
        <w:rPr>
          <w:noProof/>
        </w:rPr>
        <w:pict>
          <v:shape id="_x0000_s1067" type="#_x0000_t32" style="position:absolute;left:0;text-align:left;margin-left:318.75pt;margin-top:386.25pt;width:0;height:19.5pt;z-index:16" o:connectortype="straight" strokeweight="2.5pt">
            <v:stroke endarrow="block"/>
          </v:shape>
        </w:pict>
      </w:r>
      <w:r w:rsidRPr="00EF0EBB">
        <w:rPr>
          <w:noProof/>
        </w:rPr>
        <w:pict>
          <v:shape id="_x0000_s1068" type="#_x0000_t32" style="position:absolute;left:0;text-align:left;margin-left:318pt;margin-top:331.5pt;width:0;height:13.05pt;z-index:15" o:connectortype="straight" strokeweight="2.5pt">
            <v:stroke endarrow="block"/>
          </v:shape>
        </w:pict>
      </w:r>
      <w:r w:rsidRPr="00EF0EBB">
        <w:rPr>
          <w:noProof/>
        </w:rPr>
        <w:pict>
          <v:shape id="_x0000_s1069" type="#_x0000_t32" style="position:absolute;left:0;text-align:left;margin-left:318pt;margin-top:277.2pt;width:0;height:13.05pt;z-index:14" o:connectortype="straight" strokeweight="2.5pt">
            <v:stroke endarrow="block"/>
          </v:shape>
        </w:pict>
      </w:r>
      <w:r w:rsidRPr="00EF0EBB">
        <w:rPr>
          <w:noProof/>
        </w:rPr>
        <w:pict>
          <v:rect id="_x0000_s1070" style="position:absolute;left:0;text-align:left;margin-left:192pt;margin-top:237.75pt;width:264.75pt;height:41.25pt;z-index:5">
            <v:textbox style="mso-next-textbox:#_x0000_s1070">
              <w:txbxContent>
                <w:p w:rsidR="001F52ED" w:rsidRDefault="001F52ED" w:rsidP="00DD3D29">
                  <w:r w:rsidRPr="000078BC">
                    <w:rPr>
                      <w:rFonts w:cs="宋体" w:hint="eastAsia"/>
                      <w:b/>
                      <w:bCs/>
                    </w:rPr>
                    <w:t>国际交流处（港澳台办公室）：</w:t>
                  </w:r>
                </w:p>
                <w:p w:rsidR="001F52ED" w:rsidRDefault="001F52ED" w:rsidP="00DD3D29">
                  <w:r>
                    <w:t>OA</w:t>
                  </w:r>
                  <w:r>
                    <w:rPr>
                      <w:rFonts w:cs="宋体" w:hint="eastAsia"/>
                    </w:rPr>
                    <w:t>办公系统上报分管校领导访问信息</w:t>
                  </w:r>
                </w:p>
              </w:txbxContent>
            </v:textbox>
          </v:rect>
        </w:pict>
      </w:r>
      <w:r w:rsidRPr="00EF0EBB">
        <w:rPr>
          <w:noProof/>
        </w:rPr>
        <w:pict>
          <v:shape id="_x0000_s1071" type="#_x0000_t32" style="position:absolute;left:0;text-align:left;margin-left:174.75pt;margin-top:189.75pt;width:0;height:217.5pt;z-index:18" o:connectortype="straight" strokeweight="2.5pt">
            <v:stroke endarrow="block"/>
          </v:shape>
        </w:pict>
      </w:r>
      <w:r w:rsidRPr="00EF0EBB">
        <w:rPr>
          <w:noProof/>
        </w:rPr>
        <w:pict>
          <v:rect id="_x0000_s1072" style="position:absolute;left:0;text-align:left;margin-left:62.25pt;margin-top:461.25pt;width:264.75pt;height:39.75pt;z-index:9">
            <v:textbox style="mso-next-textbox:#_x0000_s1072">
              <w:txbxContent>
                <w:p w:rsidR="001F52ED" w:rsidRPr="000078BC" w:rsidRDefault="001F52ED" w:rsidP="00DD3D29">
                  <w:pPr>
                    <w:jc w:val="center"/>
                    <w:rPr>
                      <w:b/>
                      <w:bCs/>
                    </w:rPr>
                  </w:pPr>
                  <w:r w:rsidRPr="000078BC">
                    <w:rPr>
                      <w:rFonts w:cs="宋体" w:hint="eastAsia"/>
                      <w:b/>
                      <w:bCs/>
                    </w:rPr>
                    <w:t>学部</w:t>
                  </w:r>
                  <w:r w:rsidRPr="000078BC">
                    <w:rPr>
                      <w:b/>
                      <w:bCs/>
                    </w:rPr>
                    <w:t>/</w:t>
                  </w:r>
                  <w:r w:rsidRPr="000078BC">
                    <w:rPr>
                      <w:rFonts w:cs="宋体" w:hint="eastAsia"/>
                      <w:b/>
                      <w:bCs/>
                    </w:rPr>
                    <w:t>学院</w:t>
                  </w:r>
                  <w:r w:rsidRPr="000078BC">
                    <w:rPr>
                      <w:b/>
                      <w:bCs/>
                    </w:rPr>
                    <w:t>/</w:t>
                  </w:r>
                  <w:r w:rsidRPr="000078BC">
                    <w:rPr>
                      <w:rFonts w:cs="宋体" w:hint="eastAsia"/>
                      <w:b/>
                      <w:bCs/>
                    </w:rPr>
                    <w:t>部门：</w:t>
                  </w:r>
                </w:p>
                <w:p w:rsidR="001F52ED" w:rsidRDefault="001F52ED" w:rsidP="00DD3D29">
                  <w:pPr>
                    <w:jc w:val="center"/>
                  </w:pPr>
                  <w:r>
                    <w:rPr>
                      <w:rFonts w:cs="宋体" w:hint="eastAsia"/>
                    </w:rPr>
                    <w:t>撰写来访通讯稿</w:t>
                  </w:r>
                </w:p>
              </w:txbxContent>
            </v:textbox>
          </v:rect>
        </w:pict>
      </w:r>
      <w:r w:rsidRPr="00EF0EBB">
        <w:rPr>
          <w:noProof/>
        </w:rPr>
        <w:pict>
          <v:rect id="_x0000_s1073" style="position:absolute;left:0;text-align:left;margin-left:62.25pt;margin-top:407.25pt;width:264.75pt;height:39.75pt;z-index:8">
            <v:textbox style="mso-next-textbox:#_x0000_s1073">
              <w:txbxContent>
                <w:p w:rsidR="001F52ED" w:rsidRPr="000078BC" w:rsidRDefault="001F52ED" w:rsidP="00DD3D29">
                  <w:pPr>
                    <w:jc w:val="center"/>
                    <w:rPr>
                      <w:b/>
                      <w:bCs/>
                    </w:rPr>
                  </w:pPr>
                  <w:r w:rsidRPr="000078BC">
                    <w:rPr>
                      <w:rFonts w:cs="宋体" w:hint="eastAsia"/>
                      <w:b/>
                      <w:bCs/>
                    </w:rPr>
                    <w:t>学部</w:t>
                  </w:r>
                  <w:r w:rsidRPr="000078BC">
                    <w:rPr>
                      <w:b/>
                      <w:bCs/>
                    </w:rPr>
                    <w:t>/</w:t>
                  </w:r>
                  <w:r w:rsidRPr="000078BC">
                    <w:rPr>
                      <w:rFonts w:cs="宋体" w:hint="eastAsia"/>
                      <w:b/>
                      <w:bCs/>
                    </w:rPr>
                    <w:t>学院</w:t>
                  </w:r>
                  <w:r w:rsidRPr="000078BC">
                    <w:rPr>
                      <w:b/>
                      <w:bCs/>
                    </w:rPr>
                    <w:t>/</w:t>
                  </w:r>
                  <w:r w:rsidRPr="000078BC">
                    <w:rPr>
                      <w:rFonts w:cs="宋体" w:hint="eastAsia"/>
                      <w:b/>
                      <w:bCs/>
                    </w:rPr>
                    <w:t>部门：</w:t>
                  </w:r>
                </w:p>
                <w:p w:rsidR="001F52ED" w:rsidRDefault="001F52ED" w:rsidP="00DD3D29">
                  <w:pPr>
                    <w:jc w:val="center"/>
                  </w:pPr>
                  <w:r>
                    <w:rPr>
                      <w:rFonts w:cs="宋体" w:hint="eastAsia"/>
                    </w:rPr>
                    <w:t>执行接待方案，</w:t>
                  </w:r>
                </w:p>
              </w:txbxContent>
            </v:textbox>
          </v:rect>
        </w:pict>
      </w:r>
      <w:r w:rsidRPr="00EF0EBB">
        <w:rPr>
          <w:noProof/>
        </w:rPr>
        <w:pict>
          <v:shape id="_x0000_s1074" type="#_x0000_t32" style="position:absolute;left:0;text-align:left;margin-left:176.25pt;margin-top:448.2pt;width:0;height:13.05pt;z-index:17" o:connectortype="straight" strokeweight="2.5pt">
            <v:stroke endarrow="block"/>
          </v:shape>
        </w:pict>
      </w:r>
      <w:r w:rsidRPr="00EF0EBB">
        <w:rPr>
          <w:noProof/>
        </w:rPr>
        <w:pict>
          <v:shape id="_x0000_s1075" type="#_x0000_t32" style="position:absolute;left:0;text-align:left;margin-left:174.75pt;margin-top:122.7pt;width:0;height:13.05pt;z-index:12" o:connectortype="straight" strokeweight="2.5pt">
            <v:stroke endarrow="block"/>
          </v:shape>
        </w:pict>
      </w:r>
      <w:r w:rsidRPr="00EF0EBB">
        <w:rPr>
          <w:noProof/>
        </w:rPr>
        <w:pict>
          <v:shape id="_x0000_s1076" type="#_x0000_t32" style="position:absolute;left:0;text-align:left;margin-left:174.75pt;margin-top:71.85pt;width:0;height:13.05pt;z-index:11" o:connectortype="straight" strokeweight="2.5pt">
            <v:stroke endarrow="block"/>
          </v:shape>
        </w:pict>
      </w:r>
      <w:r w:rsidRPr="00EF0EBB">
        <w:rPr>
          <w:noProof/>
        </w:rPr>
        <w:pict>
          <v:shape id="_x0000_s1077" type="#_x0000_t32" style="position:absolute;left:0;text-align:left;margin-left:174.75pt;margin-top:21.6pt;width:0;height:13.05pt;z-index:10" o:connectortype="straight" strokeweight="2.5pt">
            <v:stroke endarrow="block"/>
          </v:shape>
        </w:pict>
      </w:r>
    </w:p>
    <w:p w:rsidR="001F52ED" w:rsidRPr="00DD3D29" w:rsidRDefault="001F52ED" w:rsidP="00542C8F">
      <w:pPr>
        <w:spacing w:line="560" w:lineRule="exact"/>
        <w:ind w:firstLineChars="150" w:firstLine="450"/>
        <w:rPr>
          <w:rFonts w:ascii="仿宋_GB2312" w:eastAsia="仿宋_GB2312" w:hAnsi="仿宋"/>
          <w:color w:val="000000"/>
          <w:sz w:val="30"/>
          <w:szCs w:val="30"/>
        </w:rPr>
      </w:pPr>
    </w:p>
    <w:sectPr w:rsidR="001F52ED" w:rsidRPr="00DD3D29" w:rsidSect="00615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63" w:rsidRDefault="008B1A63" w:rsidP="001D4915">
      <w:r>
        <w:separator/>
      </w:r>
    </w:p>
  </w:endnote>
  <w:endnote w:type="continuationSeparator" w:id="1">
    <w:p w:rsidR="008B1A63" w:rsidRDefault="008B1A63" w:rsidP="001D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63" w:rsidRDefault="008B1A63" w:rsidP="001D4915">
      <w:r>
        <w:separator/>
      </w:r>
    </w:p>
  </w:footnote>
  <w:footnote w:type="continuationSeparator" w:id="1">
    <w:p w:rsidR="008B1A63" w:rsidRDefault="008B1A63" w:rsidP="001D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AE3"/>
    <w:multiLevelType w:val="hybridMultilevel"/>
    <w:tmpl w:val="5672C24C"/>
    <w:lvl w:ilvl="0" w:tplc="578635C6">
      <w:start w:val="1"/>
      <w:numFmt w:val="japaneseCounting"/>
      <w:lvlText w:val="%1．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67635E1"/>
    <w:multiLevelType w:val="hybridMultilevel"/>
    <w:tmpl w:val="6154641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3A3961FC"/>
    <w:multiLevelType w:val="hybridMultilevel"/>
    <w:tmpl w:val="D9C63D16"/>
    <w:lvl w:ilvl="0" w:tplc="B5DC2D58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74B0D91"/>
    <w:multiLevelType w:val="hybridMultilevel"/>
    <w:tmpl w:val="B22CF9D0"/>
    <w:lvl w:ilvl="0" w:tplc="75EA277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AB05F74"/>
    <w:multiLevelType w:val="hybridMultilevel"/>
    <w:tmpl w:val="7304C87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6DCA3533"/>
    <w:multiLevelType w:val="hybridMultilevel"/>
    <w:tmpl w:val="50786CCC"/>
    <w:lvl w:ilvl="0" w:tplc="FFD41D6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AF330A"/>
    <w:multiLevelType w:val="hybridMultilevel"/>
    <w:tmpl w:val="8C4A79B6"/>
    <w:lvl w:ilvl="0" w:tplc="FD7C4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9A3"/>
    <w:rsid w:val="00002259"/>
    <w:rsid w:val="000078BC"/>
    <w:rsid w:val="00043DA3"/>
    <w:rsid w:val="00062E85"/>
    <w:rsid w:val="00064811"/>
    <w:rsid w:val="0009545F"/>
    <w:rsid w:val="000A6D69"/>
    <w:rsid w:val="000B6A36"/>
    <w:rsid w:val="000C065D"/>
    <w:rsid w:val="000D5837"/>
    <w:rsid w:val="000F11C1"/>
    <w:rsid w:val="00130516"/>
    <w:rsid w:val="001306CB"/>
    <w:rsid w:val="001342C0"/>
    <w:rsid w:val="0014520F"/>
    <w:rsid w:val="001B0986"/>
    <w:rsid w:val="001C0126"/>
    <w:rsid w:val="001D4915"/>
    <w:rsid w:val="001E0F7F"/>
    <w:rsid w:val="001F27FA"/>
    <w:rsid w:val="001F52ED"/>
    <w:rsid w:val="00221808"/>
    <w:rsid w:val="00224CBF"/>
    <w:rsid w:val="00242385"/>
    <w:rsid w:val="00262661"/>
    <w:rsid w:val="002763AF"/>
    <w:rsid w:val="002936C7"/>
    <w:rsid w:val="002A3C2D"/>
    <w:rsid w:val="002B028F"/>
    <w:rsid w:val="002B2DB7"/>
    <w:rsid w:val="002B5F6F"/>
    <w:rsid w:val="002C41C8"/>
    <w:rsid w:val="002D03E2"/>
    <w:rsid w:val="002D6973"/>
    <w:rsid w:val="002F038C"/>
    <w:rsid w:val="003045FC"/>
    <w:rsid w:val="003216AB"/>
    <w:rsid w:val="00332192"/>
    <w:rsid w:val="00337F97"/>
    <w:rsid w:val="00356814"/>
    <w:rsid w:val="00360339"/>
    <w:rsid w:val="00361F33"/>
    <w:rsid w:val="003716F1"/>
    <w:rsid w:val="00376DBD"/>
    <w:rsid w:val="0038361A"/>
    <w:rsid w:val="00384EC6"/>
    <w:rsid w:val="003A7768"/>
    <w:rsid w:val="003B0090"/>
    <w:rsid w:val="003B5AD9"/>
    <w:rsid w:val="003C2B79"/>
    <w:rsid w:val="003E0173"/>
    <w:rsid w:val="003E426B"/>
    <w:rsid w:val="003E7E4D"/>
    <w:rsid w:val="003F20A9"/>
    <w:rsid w:val="0041287D"/>
    <w:rsid w:val="00422B61"/>
    <w:rsid w:val="00441F3A"/>
    <w:rsid w:val="004523A4"/>
    <w:rsid w:val="00456290"/>
    <w:rsid w:val="004A2368"/>
    <w:rsid w:val="004A5692"/>
    <w:rsid w:val="004C3A57"/>
    <w:rsid w:val="004D45D4"/>
    <w:rsid w:val="004F5E03"/>
    <w:rsid w:val="004F75E8"/>
    <w:rsid w:val="005327E9"/>
    <w:rsid w:val="00542537"/>
    <w:rsid w:val="00542C8F"/>
    <w:rsid w:val="00544D0F"/>
    <w:rsid w:val="00547337"/>
    <w:rsid w:val="00552990"/>
    <w:rsid w:val="005B2D8B"/>
    <w:rsid w:val="005D0E9B"/>
    <w:rsid w:val="00606F93"/>
    <w:rsid w:val="0061552A"/>
    <w:rsid w:val="006256F5"/>
    <w:rsid w:val="00634BB4"/>
    <w:rsid w:val="00637D32"/>
    <w:rsid w:val="006D1230"/>
    <w:rsid w:val="00700967"/>
    <w:rsid w:val="00701FFE"/>
    <w:rsid w:val="00712299"/>
    <w:rsid w:val="007540D4"/>
    <w:rsid w:val="007557C0"/>
    <w:rsid w:val="00761A33"/>
    <w:rsid w:val="00762472"/>
    <w:rsid w:val="007757CD"/>
    <w:rsid w:val="00776EB4"/>
    <w:rsid w:val="0079282D"/>
    <w:rsid w:val="007A4275"/>
    <w:rsid w:val="007F7153"/>
    <w:rsid w:val="008034F9"/>
    <w:rsid w:val="00806AE0"/>
    <w:rsid w:val="008405F1"/>
    <w:rsid w:val="00854E06"/>
    <w:rsid w:val="00857A3E"/>
    <w:rsid w:val="00896059"/>
    <w:rsid w:val="008B1115"/>
    <w:rsid w:val="008B1A63"/>
    <w:rsid w:val="008B2E67"/>
    <w:rsid w:val="008B3769"/>
    <w:rsid w:val="008E443E"/>
    <w:rsid w:val="009037EE"/>
    <w:rsid w:val="00985EF5"/>
    <w:rsid w:val="009866A3"/>
    <w:rsid w:val="009A442D"/>
    <w:rsid w:val="009B009A"/>
    <w:rsid w:val="009B333E"/>
    <w:rsid w:val="009C7E86"/>
    <w:rsid w:val="009E26EA"/>
    <w:rsid w:val="009F751D"/>
    <w:rsid w:val="00A04213"/>
    <w:rsid w:val="00A045AE"/>
    <w:rsid w:val="00A05BA5"/>
    <w:rsid w:val="00A81EA3"/>
    <w:rsid w:val="00AB0A57"/>
    <w:rsid w:val="00AD210B"/>
    <w:rsid w:val="00B03392"/>
    <w:rsid w:val="00B059FA"/>
    <w:rsid w:val="00B13BAC"/>
    <w:rsid w:val="00B2256E"/>
    <w:rsid w:val="00B24C84"/>
    <w:rsid w:val="00B37350"/>
    <w:rsid w:val="00B529D0"/>
    <w:rsid w:val="00B552B7"/>
    <w:rsid w:val="00B66797"/>
    <w:rsid w:val="00B96674"/>
    <w:rsid w:val="00BA39CE"/>
    <w:rsid w:val="00BA4648"/>
    <w:rsid w:val="00BA7768"/>
    <w:rsid w:val="00BD5195"/>
    <w:rsid w:val="00C03EC2"/>
    <w:rsid w:val="00C5174F"/>
    <w:rsid w:val="00C57F42"/>
    <w:rsid w:val="00C623E6"/>
    <w:rsid w:val="00C720DB"/>
    <w:rsid w:val="00C807F7"/>
    <w:rsid w:val="00C924FA"/>
    <w:rsid w:val="00CB1CC6"/>
    <w:rsid w:val="00CC3F19"/>
    <w:rsid w:val="00D10240"/>
    <w:rsid w:val="00D16018"/>
    <w:rsid w:val="00D2091E"/>
    <w:rsid w:val="00D55CA5"/>
    <w:rsid w:val="00DA2886"/>
    <w:rsid w:val="00DA3C2B"/>
    <w:rsid w:val="00DD3D29"/>
    <w:rsid w:val="00E07F1D"/>
    <w:rsid w:val="00E13E84"/>
    <w:rsid w:val="00E159A3"/>
    <w:rsid w:val="00E3329A"/>
    <w:rsid w:val="00E36134"/>
    <w:rsid w:val="00E52ED4"/>
    <w:rsid w:val="00E87B56"/>
    <w:rsid w:val="00EB74C4"/>
    <w:rsid w:val="00EF0EBB"/>
    <w:rsid w:val="00F06C0F"/>
    <w:rsid w:val="00F2590B"/>
    <w:rsid w:val="00F457E2"/>
    <w:rsid w:val="00F6209F"/>
    <w:rsid w:val="00F65C9F"/>
    <w:rsid w:val="00F76EB6"/>
    <w:rsid w:val="00F815CA"/>
    <w:rsid w:val="00F86E16"/>
    <w:rsid w:val="00FC6C52"/>
    <w:rsid w:val="00FD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1" type="connector" idref="#_x0000_s1064"/>
        <o:r id="V:Rule12" type="connector" idref="#_x0000_s1068"/>
        <o:r id="V:Rule13" type="connector" idref="#_x0000_s1067"/>
        <o:r id="V:Rule14" type="connector" idref="#_x0000_s1075"/>
        <o:r id="V:Rule15" type="connector" idref="#_x0000_s1074"/>
        <o:r id="V:Rule16" type="connector" idref="#_x0000_s1069"/>
        <o:r id="V:Rule17" type="connector" idref="#_x0000_s1071"/>
        <o:r id="V:Rule19" type="connector" idref="#_x0000_s1076"/>
        <o:r id="V:Rule20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D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D49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D4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D4915"/>
    <w:rPr>
      <w:rFonts w:ascii="Times New Roman" w:eastAsia="宋体" w:hAnsi="Times New Roman" w:cs="Times New Roman"/>
      <w:sz w:val="18"/>
      <w:szCs w:val="18"/>
    </w:rPr>
  </w:style>
  <w:style w:type="character" w:styleId="a5">
    <w:name w:val="Emphasis"/>
    <w:basedOn w:val="a0"/>
    <w:uiPriority w:val="99"/>
    <w:qFormat/>
    <w:rsid w:val="001D4915"/>
    <w:rPr>
      <w:i/>
      <w:iCs/>
    </w:rPr>
  </w:style>
  <w:style w:type="paragraph" w:styleId="a6">
    <w:name w:val="List Paragraph"/>
    <w:basedOn w:val="a"/>
    <w:uiPriority w:val="99"/>
    <w:qFormat/>
    <w:rsid w:val="00CC3F19"/>
    <w:pPr>
      <w:ind w:firstLineChars="200" w:firstLine="420"/>
    </w:pPr>
  </w:style>
  <w:style w:type="paragraph" w:styleId="a7">
    <w:name w:val="Title"/>
    <w:basedOn w:val="a"/>
    <w:next w:val="a"/>
    <w:link w:val="Char1"/>
    <w:uiPriority w:val="99"/>
    <w:qFormat/>
    <w:locked/>
    <w:rsid w:val="00DD3D2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a0"/>
    <w:link w:val="a7"/>
    <w:uiPriority w:val="10"/>
    <w:rsid w:val="00D811DF"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99"/>
    <w:locked/>
    <w:rsid w:val="00DD3D29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124</cp:revision>
  <cp:lastPrinted>2015-12-29T06:04:00Z</cp:lastPrinted>
  <dcterms:created xsi:type="dcterms:W3CDTF">2015-12-28T03:08:00Z</dcterms:created>
  <dcterms:modified xsi:type="dcterms:W3CDTF">2016-10-24T04:30:00Z</dcterms:modified>
</cp:coreProperties>
</file>